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84FD" w14:textId="77777777" w:rsidR="00855BA0" w:rsidRPr="00855BA0" w:rsidRDefault="00855BA0" w:rsidP="00855BA0"/>
    <w:p w14:paraId="64A2D498" w14:textId="0DF6F8F4" w:rsidR="00855BA0" w:rsidRPr="00855BA0" w:rsidRDefault="00855BA0" w:rsidP="00855BA0">
      <w:pPr>
        <w:pStyle w:val="Titre"/>
      </w:pPr>
      <w:r w:rsidRPr="00855BA0">
        <w:t>Rè</w:t>
      </w:r>
      <w:bookmarkStart w:id="0" w:name="_GoBack"/>
      <w:bookmarkEnd w:id="0"/>
      <w:r w:rsidRPr="00855BA0">
        <w:t xml:space="preserve">glement </w:t>
      </w:r>
      <w:r w:rsidR="001E2E57">
        <w:t>tirage au sort</w:t>
      </w:r>
      <w:r w:rsidRPr="00855BA0">
        <w:t xml:space="preserve"> </w:t>
      </w:r>
      <w:r>
        <w:br/>
        <w:t>« Testez le ticket par carte bancaire »</w:t>
      </w:r>
      <w:r>
        <w:br/>
      </w:r>
    </w:p>
    <w:p w14:paraId="55C2C0A1" w14:textId="56B95A9E" w:rsidR="00855BA0" w:rsidRPr="00855BA0" w:rsidRDefault="00855BA0" w:rsidP="00855BA0">
      <w:r w:rsidRPr="00855BA0">
        <w:rPr>
          <w:b/>
          <w:bCs/>
        </w:rPr>
        <w:t xml:space="preserve">Article 1 : </w:t>
      </w:r>
      <w:r w:rsidR="001E2E57">
        <w:rPr>
          <w:b/>
          <w:bCs/>
        </w:rPr>
        <w:t>SOCIETE ORGANISATRICE</w:t>
      </w:r>
      <w:r w:rsidRPr="00855BA0">
        <w:rPr>
          <w:b/>
          <w:bCs/>
        </w:rPr>
        <w:t xml:space="preserve"> </w:t>
      </w:r>
    </w:p>
    <w:p w14:paraId="2B64D288" w14:textId="7941C09D" w:rsidR="00855BA0" w:rsidRPr="00855BA0" w:rsidRDefault="00855BA0" w:rsidP="005C5141">
      <w:pPr>
        <w:jc w:val="both"/>
      </w:pPr>
      <w:r w:rsidRPr="00855BA0">
        <w:t xml:space="preserve">La </w:t>
      </w:r>
      <w:r>
        <w:t>SPL M TAG,</w:t>
      </w:r>
      <w:r w:rsidRPr="00855BA0">
        <w:t xml:space="preserve"> RCS Grenoble 301 503 231, dont le siège social est situé au 15 avenue Salvador Allende 38130 Echirolles CS 70258 38044 Grenoble Cedex 9, organise un </w:t>
      </w:r>
      <w:r w:rsidR="001E2E57">
        <w:t>tirage au sort</w:t>
      </w:r>
      <w:r w:rsidRPr="00855BA0">
        <w:t xml:space="preserve"> </w:t>
      </w:r>
      <w:r w:rsidR="00AE2F7C">
        <w:t xml:space="preserve">à l’issue de  </w:t>
      </w:r>
      <w:r>
        <w:t>la période de test du ticket par carte bancaire.</w:t>
      </w:r>
      <w:r w:rsidRPr="00855BA0">
        <w:t xml:space="preserve"> </w:t>
      </w:r>
    </w:p>
    <w:p w14:paraId="55ED706A" w14:textId="77777777" w:rsidR="00855BA0" w:rsidRDefault="00855BA0" w:rsidP="005C5141">
      <w:pPr>
        <w:jc w:val="both"/>
      </w:pPr>
      <w:r w:rsidRPr="00855BA0">
        <w:t>L'opération est intitulée : «</w:t>
      </w:r>
      <w:r>
        <w:t xml:space="preserve"> Testez le ticket par carte bancaire </w:t>
      </w:r>
      <w:r w:rsidRPr="00855BA0">
        <w:t xml:space="preserve">» </w:t>
      </w:r>
    </w:p>
    <w:p w14:paraId="10FE7784" w14:textId="6A873421" w:rsidR="00855BA0" w:rsidRPr="00855BA0" w:rsidRDefault="00855BA0" w:rsidP="005C5141">
      <w:pPr>
        <w:jc w:val="both"/>
      </w:pPr>
      <w:r>
        <w:br/>
      </w:r>
      <w:r w:rsidRPr="00855BA0">
        <w:rPr>
          <w:b/>
          <w:bCs/>
        </w:rPr>
        <w:t xml:space="preserve">Article 2 : </w:t>
      </w:r>
      <w:r w:rsidR="001E2E57">
        <w:rPr>
          <w:b/>
          <w:bCs/>
        </w:rPr>
        <w:t>CONDITIONS DE PARTICIPATION</w:t>
      </w:r>
      <w:r w:rsidRPr="00855BA0">
        <w:rPr>
          <w:b/>
          <w:bCs/>
        </w:rPr>
        <w:t xml:space="preserve"> </w:t>
      </w:r>
    </w:p>
    <w:p w14:paraId="3204BE63" w14:textId="36D67D80" w:rsidR="00580D08" w:rsidRPr="00855BA0" w:rsidRDefault="00855BA0" w:rsidP="005C5141">
      <w:pPr>
        <w:jc w:val="both"/>
      </w:pPr>
      <w:r w:rsidRPr="00855BA0">
        <w:t xml:space="preserve">Ce </w:t>
      </w:r>
      <w:r w:rsidR="001E2E57">
        <w:t>Tirage au sort</w:t>
      </w:r>
      <w:r w:rsidRPr="00855BA0">
        <w:t xml:space="preserve"> </w:t>
      </w:r>
      <w:r w:rsidR="008E5A53">
        <w:t xml:space="preserve">est </w:t>
      </w:r>
      <w:r>
        <w:t xml:space="preserve">réservé </w:t>
      </w:r>
      <w:r w:rsidR="008E5A53">
        <w:t xml:space="preserve">à toutes les </w:t>
      </w:r>
      <w:r>
        <w:t xml:space="preserve"> personnes </w:t>
      </w:r>
      <w:r w:rsidR="00AB524E">
        <w:t xml:space="preserve">majeures </w:t>
      </w:r>
      <w:r>
        <w:t>testeurs du ticket par carte bancaire</w:t>
      </w:r>
      <w:r w:rsidR="005C24FD">
        <w:t xml:space="preserve"> </w:t>
      </w:r>
      <w:r w:rsidR="008E5A53">
        <w:t xml:space="preserve">préalablement </w:t>
      </w:r>
      <w:r w:rsidR="005C24FD">
        <w:t xml:space="preserve"> enregistré</w:t>
      </w:r>
      <w:r w:rsidR="008E5A53">
        <w:t>e</w:t>
      </w:r>
      <w:r w:rsidR="005C24FD">
        <w:t xml:space="preserve">s sur la liste M Tag et ayant </w:t>
      </w:r>
      <w:r w:rsidR="008E5A53">
        <w:t xml:space="preserve">communiqué </w:t>
      </w:r>
      <w:r w:rsidR="005C24FD">
        <w:t xml:space="preserve">leur carte bancaire dans le système suite à un passage en agence. </w:t>
      </w:r>
      <w:r w:rsidR="00580D08">
        <w:t>Seuls les salariés M-Tag sont exclus du tirage au sort.</w:t>
      </w:r>
    </w:p>
    <w:p w14:paraId="45F7F576" w14:textId="423DDD7B" w:rsidR="00855BA0" w:rsidRPr="00855BA0" w:rsidRDefault="00855BA0" w:rsidP="005C5141">
      <w:pPr>
        <w:jc w:val="both"/>
      </w:pPr>
      <w:r w:rsidRPr="00855BA0">
        <w:t xml:space="preserve">La participation au jeu implique pour tout participant l'acceptation entière et sans réserve du présent règlement. Le non-respect du dit règlement entraîne l'annulation automatique de la participation et de l'attribution éventuelle de gratifications. </w:t>
      </w:r>
    </w:p>
    <w:p w14:paraId="13694547" w14:textId="77777777" w:rsidR="001E2E57" w:rsidRDefault="001E2E57" w:rsidP="005C5141">
      <w:pPr>
        <w:jc w:val="both"/>
        <w:rPr>
          <w:b/>
          <w:bCs/>
        </w:rPr>
      </w:pPr>
    </w:p>
    <w:p w14:paraId="54908F8D" w14:textId="5A667D97" w:rsidR="00855BA0" w:rsidRPr="00855BA0" w:rsidRDefault="00855BA0" w:rsidP="005C5141">
      <w:pPr>
        <w:jc w:val="both"/>
      </w:pPr>
      <w:r w:rsidRPr="00855BA0">
        <w:rPr>
          <w:b/>
          <w:bCs/>
        </w:rPr>
        <w:t xml:space="preserve">Article 3 : </w:t>
      </w:r>
      <w:r w:rsidR="001E2E57">
        <w:rPr>
          <w:b/>
          <w:bCs/>
        </w:rPr>
        <w:t>MODALITE DE PARTICIPATION</w:t>
      </w:r>
      <w:r w:rsidRPr="00855BA0">
        <w:rPr>
          <w:b/>
          <w:bCs/>
        </w:rPr>
        <w:t xml:space="preserve"> </w:t>
      </w:r>
    </w:p>
    <w:p w14:paraId="48DFEC57" w14:textId="77777777" w:rsidR="00855BA0" w:rsidRPr="00855BA0" w:rsidRDefault="00855BA0" w:rsidP="005C5141">
      <w:pPr>
        <w:jc w:val="both"/>
      </w:pPr>
      <w:r w:rsidRPr="00855BA0">
        <w:rPr>
          <w:b/>
          <w:bCs/>
        </w:rPr>
        <w:t xml:space="preserve">3.1 Déroulement du jeu </w:t>
      </w:r>
    </w:p>
    <w:p w14:paraId="517A9075" w14:textId="3C9E79D8" w:rsidR="00855BA0" w:rsidRDefault="00855BA0" w:rsidP="005C5141">
      <w:pPr>
        <w:jc w:val="both"/>
      </w:pPr>
      <w:r w:rsidRPr="00855BA0">
        <w:t>Le jeu se déroule</w:t>
      </w:r>
      <w:r w:rsidR="00076874">
        <w:t xml:space="preserve"> à partir du 1er juin 2023 jusqu’à la fin </w:t>
      </w:r>
      <w:r w:rsidR="005C24FD">
        <w:t xml:space="preserve">de </w:t>
      </w:r>
      <w:r>
        <w:t xml:space="preserve">la période </w:t>
      </w:r>
      <w:r w:rsidR="00076874">
        <w:t>d’enregistrement.</w:t>
      </w:r>
    </w:p>
    <w:p w14:paraId="6F502CFB" w14:textId="12AB35C2" w:rsidR="005C24FD" w:rsidRDefault="005C24FD" w:rsidP="005C5141">
      <w:pPr>
        <w:jc w:val="both"/>
      </w:pPr>
      <w:r>
        <w:t>Le support du tirage au sort est la liste des personnes ayant été contacté par la SPL M TAG et ayant souhaité participer au pilote du « ticket par carte bancaire ». Ces personnes sont venues en agence pour faire enregistrer leur carte bancaire.</w:t>
      </w:r>
    </w:p>
    <w:p w14:paraId="53D018ED" w14:textId="3AA6AB08" w:rsidR="008E5A53" w:rsidRDefault="008E5A53" w:rsidP="005C5141">
      <w:pPr>
        <w:jc w:val="both"/>
      </w:pPr>
      <w:r>
        <w:t>La participation est limitée à une seule participation par personne.</w:t>
      </w:r>
    </w:p>
    <w:p w14:paraId="4D3A121E" w14:textId="505DC949" w:rsidR="005C24FD" w:rsidRDefault="005C24FD" w:rsidP="005C5141">
      <w:pPr>
        <w:jc w:val="both"/>
      </w:pPr>
      <w:r>
        <w:t xml:space="preserve">La SPL M Tag </w:t>
      </w:r>
      <w:r w:rsidR="00FD6AF1">
        <w:t xml:space="preserve">procèdera à un tirage au sort qui sera effectué le </w:t>
      </w:r>
      <w:r w:rsidR="00076874">
        <w:t>17 juillet</w:t>
      </w:r>
      <w:r w:rsidR="00FD6AF1">
        <w:t xml:space="preserve"> 2023 pour déterminer les gagnants. Ce tirage au sort aura lieu dans les locaux de la SPL M Tag.</w:t>
      </w:r>
    </w:p>
    <w:p w14:paraId="7B3FA920" w14:textId="4EC956BF" w:rsidR="00FD6AF1" w:rsidRPr="00BB1141" w:rsidRDefault="00FD6AF1" w:rsidP="005C5141">
      <w:pPr>
        <w:jc w:val="both"/>
      </w:pPr>
      <w:r w:rsidRPr="00BB1141">
        <w:t>Le répondant sera identifiable par son nom, prénom et son adresse email.</w:t>
      </w:r>
    </w:p>
    <w:p w14:paraId="4A560D43" w14:textId="12CF108B" w:rsidR="00FD6AF1" w:rsidRPr="00BB1141" w:rsidRDefault="00FD6AF1" w:rsidP="005C5141">
      <w:pPr>
        <w:jc w:val="both"/>
      </w:pPr>
      <w:r w:rsidRPr="00BB1141">
        <w:t>A l’issue du tirage au sort, la SPL M Tag procèdera à l’attribution des lots à chacun des gagnants</w:t>
      </w:r>
      <w:r w:rsidR="00B64D13" w:rsidRPr="00BB1141">
        <w:t>.</w:t>
      </w:r>
    </w:p>
    <w:p w14:paraId="1C1D3059" w14:textId="187E8CA3" w:rsidR="00A23B45" w:rsidRPr="00BB1141" w:rsidRDefault="00A23B45" w:rsidP="005C5141">
      <w:pPr>
        <w:jc w:val="both"/>
      </w:pPr>
      <w:r w:rsidRPr="00BB1141">
        <w:t>La SPL M Tag ne pourra être tenue pour responsable si, pour des raisons indépendantes de sa volonté, l’opération, ses modalités et/ou les dotations devaient être en partie ou en totalité reportées, modifiées ou annulées.</w:t>
      </w:r>
    </w:p>
    <w:p w14:paraId="44FDAE62" w14:textId="5FBE0962" w:rsidR="00A23B45" w:rsidRPr="00A23B45" w:rsidRDefault="00A23B45" w:rsidP="005C5141">
      <w:pPr>
        <w:jc w:val="both"/>
        <w:rPr>
          <w:b/>
        </w:rPr>
      </w:pPr>
      <w:r w:rsidRPr="00A23B45">
        <w:rPr>
          <w:b/>
        </w:rPr>
        <w:t xml:space="preserve">3.2 </w:t>
      </w:r>
      <w:r w:rsidR="008E5A53">
        <w:rPr>
          <w:b/>
        </w:rPr>
        <w:t>Lots</w:t>
      </w:r>
    </w:p>
    <w:p w14:paraId="7BCE7AA7" w14:textId="187AE12D" w:rsidR="008E5A53" w:rsidRDefault="00A23B45" w:rsidP="005C5141">
      <w:pPr>
        <w:jc w:val="both"/>
      </w:pPr>
      <w:r w:rsidRPr="00BB1141">
        <w:t xml:space="preserve">La dotation globale du </w:t>
      </w:r>
      <w:r w:rsidR="001E2E57" w:rsidRPr="00BB1141">
        <w:t>tirage au sort</w:t>
      </w:r>
      <w:r w:rsidRPr="00BB1141">
        <w:t xml:space="preserve"> est d’une valeur de 1 500 euros</w:t>
      </w:r>
      <w:r w:rsidR="008E5A53">
        <w:t>.</w:t>
      </w:r>
    </w:p>
    <w:p w14:paraId="4A539F1F" w14:textId="51B34DEA" w:rsidR="00A23B45" w:rsidRPr="00BB1141" w:rsidRDefault="00A23B45" w:rsidP="005C5141">
      <w:pPr>
        <w:jc w:val="both"/>
      </w:pPr>
      <w:r w:rsidRPr="00BB1141">
        <w:lastRenderedPageBreak/>
        <w:t xml:space="preserve"> </w:t>
      </w:r>
      <w:r w:rsidR="008E5A53" w:rsidRPr="00BB1141">
        <w:t>L</w:t>
      </w:r>
      <w:r w:rsidR="008E5A53">
        <w:t>es participants pourront gagner les lots suivants :</w:t>
      </w:r>
    </w:p>
    <w:p w14:paraId="485D1B7D" w14:textId="24BC7944" w:rsidR="00855BA0" w:rsidRPr="00BB1141" w:rsidRDefault="00855BA0" w:rsidP="005C5141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BB1141">
        <w:rPr>
          <w:rFonts w:cstheme="minorHAnsi"/>
          <w:b/>
        </w:rPr>
        <w:t xml:space="preserve">10 chèques-cadeaux d’une valeur de 150€ à </w:t>
      </w:r>
      <w:r w:rsidR="00AB524E">
        <w:rPr>
          <w:rFonts w:cstheme="minorHAnsi"/>
          <w:b/>
        </w:rPr>
        <w:t>utiliser</w:t>
      </w:r>
      <w:r w:rsidR="00AB524E" w:rsidRPr="00BB1141">
        <w:rPr>
          <w:rFonts w:cstheme="minorHAnsi"/>
          <w:b/>
        </w:rPr>
        <w:t xml:space="preserve"> </w:t>
      </w:r>
      <w:r w:rsidR="00AB524E">
        <w:rPr>
          <w:rFonts w:cstheme="minorHAnsi"/>
          <w:b/>
        </w:rPr>
        <w:t>dans le</w:t>
      </w:r>
      <w:r w:rsidR="00AB524E" w:rsidRPr="00BB1141">
        <w:rPr>
          <w:rFonts w:cstheme="minorHAnsi"/>
          <w:b/>
        </w:rPr>
        <w:t xml:space="preserve"> </w:t>
      </w:r>
      <w:r w:rsidRPr="00BB1141">
        <w:rPr>
          <w:rFonts w:cstheme="minorHAnsi"/>
          <w:b/>
        </w:rPr>
        <w:t>centre commercial Grand Place</w:t>
      </w:r>
    </w:p>
    <w:p w14:paraId="38B51C66" w14:textId="6D84DE7F" w:rsidR="00A23B45" w:rsidRPr="00BB1141" w:rsidRDefault="00A23B45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Lors du tirage au sort, une même personne ne peut gagner qu'un</w:t>
      </w:r>
      <w:r w:rsidR="008E5A53">
        <w:rPr>
          <w:rFonts w:cstheme="minorHAnsi"/>
        </w:rPr>
        <w:t xml:space="preserve"> seul lot</w:t>
      </w:r>
      <w:r w:rsidRPr="00BB1141">
        <w:rPr>
          <w:rFonts w:cstheme="minorHAnsi"/>
        </w:rPr>
        <w:t>.</w:t>
      </w:r>
    </w:p>
    <w:p w14:paraId="3EDCF530" w14:textId="39CE8C56" w:rsidR="00A23B45" w:rsidRPr="00BB1141" w:rsidRDefault="00A23B45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Les prix offerts ne sont ni échangeables</w:t>
      </w:r>
      <w:r w:rsidR="00AB524E">
        <w:rPr>
          <w:rFonts w:cstheme="minorHAnsi"/>
        </w:rPr>
        <w:t xml:space="preserve"> sous forme d’argent</w:t>
      </w:r>
      <w:r w:rsidRPr="00BB1141">
        <w:rPr>
          <w:rFonts w:cstheme="minorHAnsi"/>
        </w:rPr>
        <w:t>, ni remboursables.</w:t>
      </w:r>
      <w:r w:rsidR="008E5A53">
        <w:rPr>
          <w:rFonts w:cstheme="minorHAnsi"/>
        </w:rPr>
        <w:t xml:space="preserve"> La remise des lots n’emporte aucun frais pour les participants.</w:t>
      </w:r>
    </w:p>
    <w:p w14:paraId="56BFB38E" w14:textId="2F319DF0" w:rsidR="00855BA0" w:rsidRPr="00855BA0" w:rsidRDefault="00855BA0" w:rsidP="005C5141">
      <w:pPr>
        <w:jc w:val="both"/>
      </w:pPr>
      <w:r w:rsidRPr="00855BA0">
        <w:rPr>
          <w:b/>
          <w:bCs/>
        </w:rPr>
        <w:t>3.</w:t>
      </w:r>
      <w:r w:rsidR="00A23B45">
        <w:rPr>
          <w:b/>
          <w:bCs/>
        </w:rPr>
        <w:t>3</w:t>
      </w:r>
      <w:r w:rsidRPr="00855BA0">
        <w:rPr>
          <w:b/>
          <w:bCs/>
        </w:rPr>
        <w:t xml:space="preserve"> </w:t>
      </w:r>
      <w:r w:rsidR="006C0690">
        <w:rPr>
          <w:b/>
          <w:bCs/>
        </w:rPr>
        <w:t xml:space="preserve"> D</w:t>
      </w:r>
      <w:r w:rsidR="00770F38">
        <w:rPr>
          <w:b/>
          <w:bCs/>
        </w:rPr>
        <w:t>ésignation des gagnants</w:t>
      </w:r>
      <w:r w:rsidRPr="00855BA0">
        <w:rPr>
          <w:b/>
          <w:bCs/>
        </w:rPr>
        <w:t xml:space="preserve"> </w:t>
      </w:r>
    </w:p>
    <w:p w14:paraId="514425B3" w14:textId="77777777" w:rsidR="00770F38" w:rsidRDefault="00AB524E" w:rsidP="005C5141">
      <w:pPr>
        <w:jc w:val="both"/>
      </w:pPr>
      <w:r>
        <w:t>Les gagnants seront déterminés de la façon suivante</w:t>
      </w:r>
      <w:r w:rsidR="00770F38">
        <w:t> :</w:t>
      </w:r>
    </w:p>
    <w:p w14:paraId="13582043" w14:textId="1D84DB01" w:rsidR="00855BA0" w:rsidRDefault="00855BA0" w:rsidP="005C5141">
      <w:pPr>
        <w:jc w:val="both"/>
      </w:pPr>
      <w:r>
        <w:t xml:space="preserve">Le jury interne M TAG sera composé de 4 </w:t>
      </w:r>
      <w:r w:rsidR="00770F38">
        <w:t xml:space="preserve">membres salariés </w:t>
      </w:r>
      <w:r>
        <w:t>de la Direction Marketing</w:t>
      </w:r>
      <w:r w:rsidR="00770F38">
        <w:t xml:space="preserve"> de la société organisatrice</w:t>
      </w:r>
      <w:r>
        <w:t xml:space="preserve">. </w:t>
      </w:r>
    </w:p>
    <w:p w14:paraId="36DA5D5E" w14:textId="3E671EB1" w:rsidR="00855BA0" w:rsidRDefault="00855BA0" w:rsidP="005C5141">
      <w:pPr>
        <w:jc w:val="both"/>
      </w:pPr>
      <w:r>
        <w:t>Il se réunira à l’issue de la phase de test du ticket par</w:t>
      </w:r>
      <w:r w:rsidR="00A23B45">
        <w:t xml:space="preserve"> carte bancaire</w:t>
      </w:r>
      <w:r>
        <w:t>.</w:t>
      </w:r>
    </w:p>
    <w:p w14:paraId="15113DE7" w14:textId="3BF3E308" w:rsidR="00770F38" w:rsidRDefault="00770F38" w:rsidP="005C5141">
      <w:pPr>
        <w:jc w:val="both"/>
      </w:pPr>
      <w:r w:rsidRPr="009D5F15">
        <w:t>Le tirage au sort sera effectué par un logiciel aléatoire sur le listing</w:t>
      </w:r>
      <w:r>
        <w:t xml:space="preserve"> </w:t>
      </w:r>
    </w:p>
    <w:p w14:paraId="589B0382" w14:textId="7763BC93" w:rsidR="00770F38" w:rsidRPr="00BB1141" w:rsidRDefault="00770F38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Les gagnants seront avertis par la SPL M Tag, par courrier électronique à l’adresse indiquée dans le questionnaire d’inscription, pour obtenir une adresse postale d’envoi de leur chèque.  Il appartiendra au gagnant d’en accuser réception par le renvoi d’un courrier électroni</w:t>
      </w:r>
      <w:r w:rsidR="00076874">
        <w:rPr>
          <w:rFonts w:cstheme="minorHAnsi"/>
        </w:rPr>
        <w:t>que.</w:t>
      </w:r>
    </w:p>
    <w:p w14:paraId="4DE28371" w14:textId="77777777" w:rsidR="00770F38" w:rsidRPr="00BB1141" w:rsidRDefault="00770F38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Si, 30 jours après notification de l’attribution de leur lot, un ou plusieurs gagnants n’ont pas accusé réception, ils perdront le bénéfice de leur lot, lequel restera la propriété de la SPL M Tag.</w:t>
      </w:r>
    </w:p>
    <w:p w14:paraId="1CD407A1" w14:textId="1F0CC0F5" w:rsidR="00612AB8" w:rsidRDefault="00612AB8" w:rsidP="005C5141">
      <w:pPr>
        <w:jc w:val="both"/>
      </w:pPr>
    </w:p>
    <w:p w14:paraId="5A79E358" w14:textId="5236FBC9" w:rsidR="00B770EB" w:rsidRPr="00B770EB" w:rsidRDefault="00B770EB" w:rsidP="005C5141">
      <w:pPr>
        <w:jc w:val="both"/>
        <w:rPr>
          <w:b/>
          <w:bCs/>
        </w:rPr>
      </w:pPr>
      <w:r w:rsidRPr="00B770EB">
        <w:rPr>
          <w:b/>
          <w:bCs/>
        </w:rPr>
        <w:t>4</w:t>
      </w:r>
      <w:r>
        <w:rPr>
          <w:b/>
          <w:bCs/>
        </w:rPr>
        <w:t>.</w:t>
      </w:r>
      <w:r w:rsidRPr="00B770EB">
        <w:rPr>
          <w:b/>
          <w:bCs/>
        </w:rPr>
        <w:t xml:space="preserve"> RESPONSABILITE</w:t>
      </w:r>
    </w:p>
    <w:p w14:paraId="3674BD86" w14:textId="77777777" w:rsidR="00B770EB" w:rsidRPr="00BB1141" w:rsidRDefault="00B770EB" w:rsidP="005C5141">
      <w:pPr>
        <w:jc w:val="both"/>
      </w:pPr>
      <w:r w:rsidRPr="00BB1141">
        <w:t>L’organisateur se réserve le droit d’écourter, de proroger, de modifier ou d’annuler le tirage au sort si les circonstances l’exigent, sa responsabilité ne saurait être engagée de ce fait.</w:t>
      </w:r>
    </w:p>
    <w:p w14:paraId="08FF724F" w14:textId="77777777" w:rsidR="00B770EB" w:rsidRPr="00BB1141" w:rsidRDefault="00B770EB" w:rsidP="005C5141">
      <w:pPr>
        <w:jc w:val="both"/>
      </w:pPr>
      <w:r w:rsidRPr="00BB1141">
        <w:t>En outre, sa responsabilité ne pourra en aucun cas être retenue en cas de problème d’acheminement ou de perte de tout courrier, postal ou électronique.</w:t>
      </w:r>
    </w:p>
    <w:p w14:paraId="618808C2" w14:textId="77777777" w:rsidR="001E2E57" w:rsidRPr="00BB1141" w:rsidRDefault="001E2E57" w:rsidP="005C5141">
      <w:pPr>
        <w:jc w:val="both"/>
      </w:pPr>
    </w:p>
    <w:p w14:paraId="6BF8763A" w14:textId="637B55E2" w:rsidR="00B770EB" w:rsidRPr="00B770EB" w:rsidRDefault="00B770EB" w:rsidP="005C5141">
      <w:pPr>
        <w:jc w:val="both"/>
        <w:rPr>
          <w:b/>
          <w:bCs/>
        </w:rPr>
      </w:pPr>
      <w:r w:rsidRPr="00B770EB">
        <w:rPr>
          <w:b/>
          <w:bCs/>
        </w:rPr>
        <w:t>5. LOI APPLICABLE ET INTERPRETATION</w:t>
      </w:r>
    </w:p>
    <w:p w14:paraId="66AB420B" w14:textId="7FE747F2" w:rsidR="00B770EB" w:rsidRPr="00BB1141" w:rsidRDefault="00B770EB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 xml:space="preserve">Le présent règlement est régi par le droit français. </w:t>
      </w:r>
    </w:p>
    <w:p w14:paraId="53118DD7" w14:textId="700E0F48" w:rsidR="00B770EB" w:rsidRPr="00BB1141" w:rsidRDefault="00B770EB" w:rsidP="005C5141">
      <w:pPr>
        <w:jc w:val="both"/>
        <w:rPr>
          <w:rFonts w:cstheme="minorHAnsi"/>
        </w:rPr>
      </w:pPr>
    </w:p>
    <w:p w14:paraId="0B09036C" w14:textId="77777777" w:rsidR="001E2E57" w:rsidRPr="00BB1141" w:rsidRDefault="001E2E57" w:rsidP="005C5141">
      <w:pPr>
        <w:jc w:val="both"/>
        <w:rPr>
          <w:rFonts w:cstheme="minorHAnsi"/>
          <w:b/>
          <w:bCs/>
        </w:rPr>
      </w:pPr>
    </w:p>
    <w:p w14:paraId="6989378E" w14:textId="257349AA" w:rsidR="001E2E57" w:rsidRPr="00BB1141" w:rsidRDefault="001E2E57" w:rsidP="005C5141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BB1141">
        <w:rPr>
          <w:b/>
          <w:bCs/>
        </w:rPr>
        <w:t>LOI RELATIVE A L’INFORMATIQUE, AUX FICHIERS ET AUX LIBERTES</w:t>
      </w:r>
    </w:p>
    <w:p w14:paraId="3D66B4C0" w14:textId="4CCFE90A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Les informations recueillies dans le cadre de cette opération sont enregistrées dans un fichier informatisé par M TAG pour le tirage au sort.</w:t>
      </w:r>
    </w:p>
    <w:p w14:paraId="1576E9C6" w14:textId="277EAEFD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La base légale du traitement est l’intérêt légitime en ce qu’il permet de contacter les gagnants.</w:t>
      </w:r>
    </w:p>
    <w:p w14:paraId="0DF2FFEA" w14:textId="77777777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Catégories de données : civilité, nom, prénom, e-mail, adresse, ville, code postal, téléphone.</w:t>
      </w:r>
    </w:p>
    <w:p w14:paraId="2CFAF917" w14:textId="15A82942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Les données collectées seront communiquées aux seuls destinataires suivants : SPL M Tag le service commercial.</w:t>
      </w:r>
    </w:p>
    <w:p w14:paraId="3DCE4577" w14:textId="7D4F9A48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Les données ne sont conservées que</w:t>
      </w:r>
      <w:r w:rsidR="00076874">
        <w:rPr>
          <w:rFonts w:cstheme="minorHAnsi"/>
        </w:rPr>
        <w:t xml:space="preserve"> pendant la durée nécessaire à</w:t>
      </w:r>
      <w:r w:rsidRPr="00BB1141">
        <w:rPr>
          <w:rFonts w:cstheme="minorHAnsi"/>
        </w:rPr>
        <w:t xml:space="preserve"> </w:t>
      </w:r>
      <w:r w:rsidR="00076874">
        <w:rPr>
          <w:rFonts w:cstheme="minorHAnsi"/>
        </w:rPr>
        <w:t>l’</w:t>
      </w:r>
      <w:r w:rsidRPr="00BB1141">
        <w:rPr>
          <w:rFonts w:cstheme="minorHAnsi"/>
        </w:rPr>
        <w:t>opération pour l</w:t>
      </w:r>
      <w:r w:rsidR="00076874">
        <w:rPr>
          <w:rFonts w:cstheme="minorHAnsi"/>
        </w:rPr>
        <w:t>a</w:t>
      </w:r>
      <w:r w:rsidRPr="00BB1141">
        <w:rPr>
          <w:rFonts w:cstheme="minorHAnsi"/>
        </w:rPr>
        <w:t>quelle elles ont été collectées et dans le respect de la règlementation en vigueur.</w:t>
      </w:r>
    </w:p>
    <w:p w14:paraId="4D4DED22" w14:textId="77777777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Vous pouvez accéder aux données vous concernant, les rectifier, demander leur effacement ou exercer votre droit à la limitation du traitement de vos données. Vous disposez également d’un droit de limitation et d’opposition au traitement de vos données personnelles.</w:t>
      </w:r>
    </w:p>
    <w:p w14:paraId="29FA6DF6" w14:textId="6B452642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 xml:space="preserve">Pour exercer ces droits ou pour toute question sur le traitement de vos données, vous pouvez contacter le Délégué à la Protection des Données : SPL M Tag – CS 70258, 38044 Grenoble cedex 9 – Par mail : </w:t>
      </w:r>
      <w:hyperlink r:id="rId6" w:history="1">
        <w:r w:rsidRPr="00BB1141">
          <w:rPr>
            <w:rStyle w:val="Lienhypertexte"/>
            <w:rFonts w:cstheme="minorHAnsi"/>
          </w:rPr>
          <w:t>donnespersonnelles@m-tag.fr</w:t>
        </w:r>
      </w:hyperlink>
    </w:p>
    <w:p w14:paraId="0835F521" w14:textId="77777777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 xml:space="preserve">Si vous estimez, après nous avoir contactés, que vos droits « informatique et libertés » ne sont pas respectés, vous pouvez adresser une réclamation à la CNIL. Consultez le site cnil.fr pour plus d’informations. </w:t>
      </w:r>
    </w:p>
    <w:p w14:paraId="37F5CFB2" w14:textId="77777777" w:rsidR="001E2E57" w:rsidRPr="00BB1141" w:rsidRDefault="001E2E57" w:rsidP="005C5141">
      <w:pPr>
        <w:jc w:val="both"/>
        <w:rPr>
          <w:rFonts w:cstheme="minorHAnsi"/>
        </w:rPr>
      </w:pPr>
      <w:r w:rsidRPr="00BB1141">
        <w:rPr>
          <w:rFonts w:cstheme="minorHAnsi"/>
        </w:rPr>
        <w:t>Fin du règlement.</w:t>
      </w:r>
    </w:p>
    <w:p w14:paraId="1F5D283F" w14:textId="77777777" w:rsidR="00B770EB" w:rsidRPr="00494564" w:rsidRDefault="00B770EB" w:rsidP="005C5141">
      <w:pPr>
        <w:jc w:val="both"/>
        <w:rPr>
          <w:rFonts w:ascii="Arial" w:hAnsi="Arial" w:cs="Arial"/>
        </w:rPr>
      </w:pPr>
    </w:p>
    <w:p w14:paraId="50F00BC8" w14:textId="77777777" w:rsidR="00B770EB" w:rsidRDefault="00B770EB" w:rsidP="005C5141">
      <w:pPr>
        <w:jc w:val="both"/>
      </w:pPr>
    </w:p>
    <w:sectPr w:rsidR="00B7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77190"/>
    <w:multiLevelType w:val="hybridMultilevel"/>
    <w:tmpl w:val="D8CA7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A0"/>
    <w:rsid w:val="00076874"/>
    <w:rsid w:val="000E5031"/>
    <w:rsid w:val="001E2E57"/>
    <w:rsid w:val="00207C9C"/>
    <w:rsid w:val="003F716B"/>
    <w:rsid w:val="00580D08"/>
    <w:rsid w:val="005C24FD"/>
    <w:rsid w:val="005C5141"/>
    <w:rsid w:val="00612AB8"/>
    <w:rsid w:val="006C0690"/>
    <w:rsid w:val="00770F38"/>
    <w:rsid w:val="007E3618"/>
    <w:rsid w:val="00855BA0"/>
    <w:rsid w:val="008E5A53"/>
    <w:rsid w:val="009D5F15"/>
    <w:rsid w:val="00A23B45"/>
    <w:rsid w:val="00AB524E"/>
    <w:rsid w:val="00AC3B6E"/>
    <w:rsid w:val="00AE2F7C"/>
    <w:rsid w:val="00B64D13"/>
    <w:rsid w:val="00B770EB"/>
    <w:rsid w:val="00BB1141"/>
    <w:rsid w:val="00CF35B5"/>
    <w:rsid w:val="00FA4DAE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3108"/>
  <w15:chartTrackingRefBased/>
  <w15:docId w15:val="{70B4E781-FD1D-4874-A4F0-543BD63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55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5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55B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D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D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D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D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D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AE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D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D6AF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2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nespersonnelles@m-tag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78E6-1E10-495E-925E-5AABD02C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semitag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GHERARDI</dc:creator>
  <cp:keywords/>
  <dc:description/>
  <cp:lastModifiedBy>Marie-Anne HEMIDY</cp:lastModifiedBy>
  <cp:revision>3</cp:revision>
  <dcterms:created xsi:type="dcterms:W3CDTF">2023-05-30T13:55:00Z</dcterms:created>
  <dcterms:modified xsi:type="dcterms:W3CDTF">2023-05-30T13:55:00Z</dcterms:modified>
</cp:coreProperties>
</file>